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647E" w:rsidP="00BD7E1B" w:rsidRDefault="009D647E" w14:paraId="3D3B6C7C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="009D647E" w:rsidP="00BD7E1B" w:rsidRDefault="009D647E" w14:paraId="2BBD983B" w14:textId="7777777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9D647E">
        <w:rPr>
          <w:rFonts w:ascii="Arial" w:hAnsi="Arial" w:cs="Arial"/>
          <w:b/>
          <w:bCs/>
          <w:sz w:val="24"/>
          <w:szCs w:val="24"/>
        </w:rPr>
        <w:t>Instructions:</w:t>
      </w:r>
    </w:p>
    <w:p w:rsidR="00E42101" w:rsidP="00BD7E1B" w:rsidRDefault="00E42101" w14:paraId="19B94A5C" w14:textId="7777777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Pr="00A87A72" w:rsidR="00E42101" w:rsidP="00BD7E1B" w:rsidRDefault="00E42101" w14:paraId="1ACC9E31" w14:textId="010B111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Prior to </w:t>
      </w:r>
      <w:proofErr w:type="gramStart"/>
      <w:r>
        <w:rPr>
          <w:rFonts w:ascii="Arial" w:hAnsi="Arial" w:cs="Arial"/>
          <w:sz w:val="24"/>
          <w:szCs w:val="24"/>
        </w:rPr>
        <w:t>completing of</w:t>
      </w:r>
      <w:proofErr w:type="gramEnd"/>
      <w:r>
        <w:rPr>
          <w:rFonts w:ascii="Arial" w:hAnsi="Arial" w:cs="Arial"/>
          <w:sz w:val="24"/>
          <w:szCs w:val="24"/>
        </w:rPr>
        <w:t xml:space="preserve"> this application, you should </w:t>
      </w:r>
      <w:r w:rsidR="007C672E">
        <w:rPr>
          <w:rFonts w:ascii="Arial" w:hAnsi="Arial" w:cs="Arial"/>
          <w:sz w:val="24"/>
          <w:szCs w:val="24"/>
        </w:rPr>
        <w:t>discuss your intention to apply to an SSE accelerated bachelor’s to master’s (ABM) program with the appropriate graduate program coordina</w:t>
      </w:r>
      <w:r w:rsidR="0060577E">
        <w:rPr>
          <w:rFonts w:ascii="Arial" w:hAnsi="Arial" w:cs="Arial"/>
          <w:sz w:val="24"/>
          <w:szCs w:val="24"/>
        </w:rPr>
        <w:t>tor. They will be able to assist you with program specific requirements and expectations.</w:t>
      </w:r>
    </w:p>
    <w:p w:rsidRPr="009D647E" w:rsidR="00E42101" w:rsidP="00BD7E1B" w:rsidRDefault="00E42101" w14:paraId="13BE6801" w14:textId="7777777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D03DCB" w:rsidP="00BD7E1B" w:rsidRDefault="00D03DCB" w14:paraId="2385D857" w14:textId="31EBD8FA">
      <w:pPr>
        <w:pStyle w:val="NoSpacing"/>
        <w:rPr>
          <w:rFonts w:ascii="Arial" w:hAnsi="Arial" w:cs="Arial"/>
          <w:sz w:val="24"/>
          <w:szCs w:val="24"/>
        </w:rPr>
      </w:pPr>
      <w:r w:rsidRPr="63648D3D">
        <w:rPr>
          <w:rFonts w:ascii="Arial" w:hAnsi="Arial" w:cs="Arial"/>
          <w:sz w:val="24"/>
          <w:szCs w:val="24"/>
        </w:rPr>
        <w:t xml:space="preserve">For admission to </w:t>
      </w:r>
      <w:r w:rsidRPr="63648D3D" w:rsidR="0053336E">
        <w:rPr>
          <w:rFonts w:ascii="Arial" w:hAnsi="Arial" w:cs="Arial"/>
          <w:sz w:val="24"/>
          <w:szCs w:val="24"/>
        </w:rPr>
        <w:t xml:space="preserve">a </w:t>
      </w:r>
      <w:r w:rsidRPr="63648D3D">
        <w:rPr>
          <w:rFonts w:ascii="Arial" w:hAnsi="Arial" w:cs="Arial"/>
          <w:sz w:val="24"/>
          <w:szCs w:val="24"/>
        </w:rPr>
        <w:t>non-thesis</w:t>
      </w:r>
      <w:r w:rsidRPr="63648D3D" w:rsidR="0053336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63648D3D" w:rsidR="0053336E">
        <w:rPr>
          <w:rFonts w:ascii="Arial" w:hAnsi="Arial" w:cs="Arial"/>
          <w:sz w:val="24"/>
          <w:szCs w:val="24"/>
        </w:rPr>
        <w:t>masters</w:t>
      </w:r>
      <w:proofErr w:type="spellEnd"/>
      <w:proofErr w:type="gramEnd"/>
      <w:r w:rsidRPr="63648D3D">
        <w:rPr>
          <w:rFonts w:ascii="Arial" w:hAnsi="Arial" w:cs="Arial"/>
          <w:sz w:val="24"/>
          <w:szCs w:val="24"/>
        </w:rPr>
        <w:t xml:space="preserve"> program, complete the first page of the application and attach a goal statement (single-spaced, maximum 2 pages) to this application. After signing, </w:t>
      </w:r>
      <w:r w:rsidRPr="63648D3D" w:rsidR="0010684C">
        <w:rPr>
          <w:rFonts w:ascii="Arial" w:hAnsi="Arial" w:cs="Arial"/>
          <w:sz w:val="24"/>
          <w:szCs w:val="24"/>
        </w:rPr>
        <w:t>submit</w:t>
      </w:r>
      <w:r w:rsidRPr="63648D3D">
        <w:rPr>
          <w:rFonts w:ascii="Arial" w:hAnsi="Arial" w:cs="Arial"/>
          <w:sz w:val="24"/>
          <w:szCs w:val="24"/>
        </w:rPr>
        <w:t xml:space="preserve"> to </w:t>
      </w:r>
      <w:hyperlink r:id="rId8">
        <w:r w:rsidRPr="63648D3D">
          <w:rPr>
            <w:rStyle w:val="Hyperlink"/>
            <w:rFonts w:ascii="Arial" w:hAnsi="Arial" w:cs="Arial"/>
            <w:sz w:val="24"/>
            <w:szCs w:val="24"/>
          </w:rPr>
          <w:t>SSEgrad@slu.edu</w:t>
        </w:r>
      </w:hyperlink>
      <w:r w:rsidRPr="63648D3D">
        <w:rPr>
          <w:rFonts w:ascii="Arial" w:hAnsi="Arial" w:cs="Arial"/>
          <w:sz w:val="24"/>
          <w:szCs w:val="24"/>
        </w:rPr>
        <w:t xml:space="preserve"> by </w:t>
      </w:r>
      <w:r w:rsidR="004B3E11">
        <w:rPr>
          <w:rFonts w:ascii="Arial" w:hAnsi="Arial" w:cs="Arial"/>
          <w:sz w:val="24"/>
          <w:szCs w:val="24"/>
        </w:rPr>
        <w:t>February 26</w:t>
      </w:r>
      <w:r w:rsidRPr="63648D3D">
        <w:rPr>
          <w:rFonts w:ascii="Arial" w:hAnsi="Arial" w:cs="Arial"/>
          <w:sz w:val="24"/>
          <w:szCs w:val="24"/>
        </w:rPr>
        <w:t>, 202</w:t>
      </w:r>
      <w:r w:rsidRPr="63648D3D" w:rsidR="1936C40A">
        <w:rPr>
          <w:rFonts w:ascii="Arial" w:hAnsi="Arial" w:cs="Arial"/>
          <w:sz w:val="24"/>
          <w:szCs w:val="24"/>
        </w:rPr>
        <w:t>4</w:t>
      </w:r>
      <w:r w:rsidRPr="63648D3D">
        <w:rPr>
          <w:rFonts w:ascii="Arial" w:hAnsi="Arial" w:cs="Arial"/>
          <w:sz w:val="24"/>
          <w:szCs w:val="24"/>
        </w:rPr>
        <w:t>.</w:t>
      </w:r>
      <w:r w:rsidRPr="63648D3D" w:rsidR="00D3354E">
        <w:rPr>
          <w:rFonts w:ascii="Arial" w:hAnsi="Arial" w:cs="Arial"/>
          <w:sz w:val="24"/>
          <w:szCs w:val="24"/>
        </w:rPr>
        <w:t xml:space="preserve"> The Graduate Affairs office will route your application to the appropriate program for approval.</w:t>
      </w:r>
      <w:r w:rsidRPr="63648D3D">
        <w:rPr>
          <w:rFonts w:ascii="Arial" w:hAnsi="Arial" w:cs="Arial"/>
          <w:sz w:val="24"/>
          <w:szCs w:val="24"/>
        </w:rPr>
        <w:t xml:space="preserve">  </w:t>
      </w:r>
    </w:p>
    <w:p w:rsidR="00D03DCB" w:rsidP="00BD7E1B" w:rsidRDefault="00D03DCB" w14:paraId="60C95154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00346B" w:rsidP="00BD7E1B" w:rsidRDefault="00347369" w14:paraId="38291860" w14:textId="43593512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For admission to a thesis-</w:t>
      </w:r>
      <w:proofErr w:type="spellStart"/>
      <w:r>
        <w:rPr>
          <w:rFonts w:ascii="Arial" w:hAnsi="Arial" w:cs="Arial"/>
          <w:sz w:val="24"/>
          <w:szCs w:val="24"/>
          <w:u w:val="single"/>
        </w:rPr>
        <w:t>masters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program, you may be asked to </w:t>
      </w:r>
      <w:r w:rsidR="00094C8E">
        <w:rPr>
          <w:rFonts w:ascii="Arial" w:hAnsi="Arial" w:cs="Arial"/>
          <w:sz w:val="24"/>
          <w:szCs w:val="24"/>
          <w:u w:val="single"/>
        </w:rPr>
        <w:t xml:space="preserve">identify your thesis advisor prior to application </w:t>
      </w:r>
      <w:r w:rsidR="006F7418">
        <w:rPr>
          <w:rFonts w:ascii="Arial" w:hAnsi="Arial" w:cs="Arial"/>
          <w:sz w:val="24"/>
          <w:szCs w:val="24"/>
          <w:u w:val="single"/>
        </w:rPr>
        <w:t>to the ABM program. If that is the case, complete the first part of page 2.</w:t>
      </w:r>
    </w:p>
    <w:p w:rsidR="006F7418" w:rsidP="00BD7E1B" w:rsidRDefault="006F7418" w14:paraId="47368C8D" w14:textId="7777777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D03DCB" w:rsidP="00BD7E1B" w:rsidRDefault="00D03DCB" w14:paraId="2641E78C" w14:textId="70C0AB53">
      <w:pPr>
        <w:pStyle w:val="NoSpacing"/>
        <w:rPr>
          <w:rFonts w:ascii="Arial" w:hAnsi="Arial" w:cs="Arial"/>
          <w:sz w:val="24"/>
          <w:szCs w:val="24"/>
        </w:rPr>
      </w:pPr>
      <w:r w:rsidRPr="63648D3D">
        <w:rPr>
          <w:rFonts w:ascii="Arial" w:hAnsi="Arial" w:cs="Arial"/>
          <w:sz w:val="24"/>
          <w:szCs w:val="24"/>
          <w:u w:val="single"/>
        </w:rPr>
        <w:t xml:space="preserve">For </w:t>
      </w:r>
      <w:r w:rsidRPr="63648D3D" w:rsidR="00F11376">
        <w:rPr>
          <w:rFonts w:ascii="Arial" w:hAnsi="Arial" w:cs="Arial"/>
          <w:sz w:val="24"/>
          <w:szCs w:val="24"/>
          <w:u w:val="single"/>
        </w:rPr>
        <w:t xml:space="preserve">admission to a thesis </w:t>
      </w:r>
      <w:r w:rsidRPr="63648D3D">
        <w:rPr>
          <w:rFonts w:ascii="Arial" w:hAnsi="Arial" w:cs="Arial"/>
          <w:sz w:val="24"/>
          <w:szCs w:val="24"/>
          <w:u w:val="single"/>
        </w:rPr>
        <w:t xml:space="preserve">MS-Engineering </w:t>
      </w:r>
      <w:r w:rsidRPr="63648D3D" w:rsidR="007B1D83">
        <w:rPr>
          <w:rFonts w:ascii="Arial" w:hAnsi="Arial" w:cs="Arial"/>
          <w:sz w:val="24"/>
          <w:szCs w:val="24"/>
          <w:u w:val="single"/>
        </w:rPr>
        <w:t>program</w:t>
      </w:r>
      <w:r w:rsidRPr="63648D3D">
        <w:rPr>
          <w:rFonts w:ascii="Arial" w:hAnsi="Arial" w:cs="Arial"/>
          <w:sz w:val="24"/>
          <w:szCs w:val="24"/>
        </w:rPr>
        <w:t xml:space="preserve">, complete the application, attach a goal statement, and complete page two of the document. You will need to </w:t>
      </w:r>
      <w:r w:rsidRPr="63648D3D" w:rsidR="008C0078">
        <w:rPr>
          <w:rFonts w:ascii="Arial" w:hAnsi="Arial" w:cs="Arial"/>
          <w:sz w:val="24"/>
          <w:szCs w:val="24"/>
        </w:rPr>
        <w:t xml:space="preserve">identify and </w:t>
      </w:r>
      <w:r w:rsidRPr="63648D3D">
        <w:rPr>
          <w:rFonts w:ascii="Arial" w:hAnsi="Arial" w:cs="Arial"/>
          <w:sz w:val="24"/>
          <w:szCs w:val="24"/>
        </w:rPr>
        <w:t xml:space="preserve">secure a signature from </w:t>
      </w:r>
      <w:r w:rsidRPr="63648D3D" w:rsidR="008C0078">
        <w:rPr>
          <w:rFonts w:ascii="Arial" w:hAnsi="Arial" w:cs="Arial"/>
          <w:sz w:val="24"/>
          <w:szCs w:val="24"/>
        </w:rPr>
        <w:t xml:space="preserve">the </w:t>
      </w:r>
      <w:r w:rsidRPr="63648D3D">
        <w:rPr>
          <w:rFonts w:ascii="Arial" w:hAnsi="Arial" w:cs="Arial"/>
          <w:sz w:val="24"/>
          <w:szCs w:val="24"/>
        </w:rPr>
        <w:t xml:space="preserve">faculty member who will serve as your research </w:t>
      </w:r>
      <w:r w:rsidRPr="63648D3D" w:rsidR="0015372C">
        <w:rPr>
          <w:rFonts w:ascii="Arial" w:hAnsi="Arial" w:cs="Arial"/>
          <w:sz w:val="24"/>
          <w:szCs w:val="24"/>
        </w:rPr>
        <w:t>mentor.</w:t>
      </w:r>
      <w:r w:rsidRPr="63648D3D" w:rsidR="0010684C">
        <w:rPr>
          <w:rFonts w:ascii="Arial" w:hAnsi="Arial" w:cs="Arial"/>
          <w:sz w:val="24"/>
          <w:szCs w:val="24"/>
        </w:rPr>
        <w:t xml:space="preserve"> Please submit the completed application to </w:t>
      </w:r>
      <w:hyperlink r:id="rId9">
        <w:r w:rsidRPr="63648D3D" w:rsidR="0010684C">
          <w:rPr>
            <w:rStyle w:val="Hyperlink"/>
            <w:rFonts w:ascii="Arial" w:hAnsi="Arial" w:cs="Arial"/>
            <w:sz w:val="24"/>
            <w:szCs w:val="24"/>
          </w:rPr>
          <w:t>SSEgrad@slu.edu</w:t>
        </w:r>
      </w:hyperlink>
      <w:r w:rsidRPr="63648D3D" w:rsidR="0010684C">
        <w:rPr>
          <w:rFonts w:ascii="Arial" w:hAnsi="Arial" w:cs="Arial"/>
          <w:sz w:val="24"/>
          <w:szCs w:val="24"/>
        </w:rPr>
        <w:t xml:space="preserve"> by </w:t>
      </w:r>
      <w:r w:rsidR="004B3E11">
        <w:rPr>
          <w:rFonts w:ascii="Arial" w:hAnsi="Arial" w:cs="Arial"/>
          <w:sz w:val="24"/>
          <w:szCs w:val="24"/>
        </w:rPr>
        <w:t>February 26</w:t>
      </w:r>
      <w:r w:rsidRPr="63648D3D" w:rsidR="38F76F48">
        <w:rPr>
          <w:rFonts w:ascii="Arial" w:hAnsi="Arial" w:cs="Arial"/>
          <w:sz w:val="24"/>
          <w:szCs w:val="24"/>
        </w:rPr>
        <w:t>, 2024</w:t>
      </w:r>
      <w:r w:rsidRPr="63648D3D" w:rsidR="0010684C">
        <w:rPr>
          <w:rFonts w:ascii="Arial" w:hAnsi="Arial" w:cs="Arial"/>
          <w:sz w:val="24"/>
          <w:szCs w:val="24"/>
        </w:rPr>
        <w:t>.</w:t>
      </w:r>
    </w:p>
    <w:p w:rsidR="00D03DCB" w:rsidP="00BD7E1B" w:rsidRDefault="00D03DCB" w14:paraId="495CAC24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9D647E" w:rsidP="00BD7E1B" w:rsidRDefault="00D03DCB" w14:paraId="0344C975" w14:textId="10E1F58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Upon </w:t>
      </w:r>
      <w:r w:rsidR="00983571">
        <w:rPr>
          <w:rFonts w:ascii="Arial" w:hAnsi="Arial" w:cs="Arial"/>
          <w:sz w:val="24"/>
          <w:szCs w:val="24"/>
        </w:rPr>
        <w:t xml:space="preserve">approval by the relevant program, </w:t>
      </w:r>
      <w:r w:rsidR="009D647E">
        <w:rPr>
          <w:rFonts w:ascii="Arial" w:hAnsi="Arial" w:cs="Arial"/>
          <w:sz w:val="24"/>
          <w:szCs w:val="24"/>
        </w:rPr>
        <w:t xml:space="preserve">you will receive an email with a letter of provisional </w:t>
      </w:r>
      <w:r w:rsidR="00983571">
        <w:rPr>
          <w:rFonts w:ascii="Arial" w:hAnsi="Arial" w:cs="Arial"/>
          <w:sz w:val="24"/>
          <w:szCs w:val="24"/>
        </w:rPr>
        <w:t xml:space="preserve">admission to the ABM program </w:t>
      </w:r>
      <w:r w:rsidR="009D647E">
        <w:rPr>
          <w:rFonts w:ascii="Arial" w:hAnsi="Arial" w:cs="Arial"/>
          <w:sz w:val="24"/>
          <w:szCs w:val="24"/>
        </w:rPr>
        <w:t xml:space="preserve">and your Banner records will be coded to reflect your educational goal of pursuing the accelerated program. You will remain </w:t>
      </w:r>
      <w:proofErr w:type="gramStart"/>
      <w:r w:rsidR="009D647E">
        <w:rPr>
          <w:rFonts w:ascii="Arial" w:hAnsi="Arial" w:cs="Arial"/>
          <w:sz w:val="24"/>
          <w:szCs w:val="24"/>
        </w:rPr>
        <w:t>classified</w:t>
      </w:r>
      <w:proofErr w:type="gramEnd"/>
      <w:r w:rsidR="009D647E">
        <w:rPr>
          <w:rFonts w:ascii="Arial" w:hAnsi="Arial" w:cs="Arial"/>
          <w:sz w:val="24"/>
          <w:szCs w:val="24"/>
        </w:rPr>
        <w:t xml:space="preserve"> an undergraduate for the purposes of financial </w:t>
      </w:r>
      <w:r w:rsidR="00355F01">
        <w:rPr>
          <w:rFonts w:ascii="Arial" w:hAnsi="Arial" w:cs="Arial"/>
          <w:sz w:val="24"/>
          <w:szCs w:val="24"/>
        </w:rPr>
        <w:t xml:space="preserve">aid </w:t>
      </w:r>
      <w:r w:rsidR="009D647E">
        <w:rPr>
          <w:rFonts w:ascii="Arial" w:hAnsi="Arial" w:cs="Arial"/>
          <w:sz w:val="24"/>
          <w:szCs w:val="24"/>
        </w:rPr>
        <w:t>and scholarships until your bachelor’s degree is awarded.</w:t>
      </w:r>
    </w:p>
    <w:p w:rsidR="009D647E" w:rsidP="00BD7E1B" w:rsidRDefault="009D647E" w14:paraId="00F141F5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9D647E" w:rsidP="00BD7E1B" w:rsidRDefault="00701646" w14:paraId="427C0D2D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review the Accelerated Bachelor’s to Master’s Guidelines document for additional information.</w:t>
      </w:r>
    </w:p>
    <w:p w:rsidR="00F330B4" w:rsidP="00BD7E1B" w:rsidRDefault="00F330B4" w14:paraId="7DFDCAC7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F330B4" w:rsidP="00BD7E1B" w:rsidRDefault="00F330B4" w14:paraId="3F7077B9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F330B4" w:rsidP="00BD7E1B" w:rsidRDefault="00F330B4" w14:paraId="53AD4FFD" w14:textId="58ADCA7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330B4">
        <w:rPr>
          <w:rFonts w:ascii="Arial" w:hAnsi="Arial" w:cs="Arial"/>
          <w:b/>
          <w:bCs/>
          <w:sz w:val="24"/>
          <w:szCs w:val="24"/>
        </w:rPr>
        <w:t>Timeline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F330B4" w:rsidP="37BF2720" w:rsidRDefault="00F330B4" w14:paraId="5EC4CCF5" w14:textId="18FCC3B3">
      <w:pPr>
        <w:pStyle w:val="NoSpacing"/>
        <w:rPr>
          <w:rFonts w:ascii="Arial" w:hAnsi="Arial" w:cs="Arial"/>
          <w:sz w:val="24"/>
          <w:szCs w:val="24"/>
        </w:rPr>
      </w:pPr>
      <w:r w:rsidRPr="37BF2720" w:rsidR="00F330B4">
        <w:rPr>
          <w:rFonts w:ascii="Arial" w:hAnsi="Arial" w:cs="Arial"/>
          <w:sz w:val="24"/>
          <w:szCs w:val="24"/>
        </w:rPr>
        <w:t>November 6</w:t>
      </w:r>
      <w:r w:rsidRPr="37BF2720" w:rsidR="5757366B">
        <w:rPr>
          <w:rFonts w:ascii="Arial" w:hAnsi="Arial" w:cs="Arial"/>
          <w:sz w:val="24"/>
          <w:szCs w:val="24"/>
        </w:rPr>
        <w:t>, 2023</w:t>
      </w:r>
      <w:r w:rsidRPr="37BF2720" w:rsidR="00F330B4">
        <w:rPr>
          <w:rFonts w:ascii="Arial" w:hAnsi="Arial" w:cs="Arial"/>
          <w:sz w:val="24"/>
          <w:szCs w:val="24"/>
        </w:rPr>
        <w:t xml:space="preserve">: Application </w:t>
      </w:r>
      <w:r w:rsidRPr="37BF2720" w:rsidR="09277F62">
        <w:rPr>
          <w:rFonts w:ascii="Arial" w:hAnsi="Arial" w:cs="Arial"/>
          <w:sz w:val="24"/>
          <w:szCs w:val="24"/>
        </w:rPr>
        <w:t>Open</w:t>
      </w:r>
    </w:p>
    <w:p w:rsidR="004B3E11" w:rsidP="00BD7E1B" w:rsidRDefault="004B3E11" w14:paraId="4C9EE87C" w14:textId="3F0EB128">
      <w:pPr>
        <w:pStyle w:val="NoSpacing"/>
        <w:rPr>
          <w:rFonts w:ascii="Arial" w:hAnsi="Arial" w:cs="Arial"/>
          <w:sz w:val="24"/>
          <w:szCs w:val="24"/>
        </w:rPr>
      </w:pPr>
      <w:r w:rsidRPr="37BF2720" w:rsidR="004B3E11">
        <w:rPr>
          <w:rFonts w:ascii="Arial" w:hAnsi="Arial" w:cs="Arial"/>
          <w:sz w:val="24"/>
          <w:szCs w:val="24"/>
        </w:rPr>
        <w:t>February 26</w:t>
      </w:r>
      <w:r w:rsidRPr="37BF2720" w:rsidR="6D511030">
        <w:rPr>
          <w:rFonts w:ascii="Arial" w:hAnsi="Arial" w:cs="Arial"/>
          <w:sz w:val="24"/>
          <w:szCs w:val="24"/>
        </w:rPr>
        <w:t>, 2024</w:t>
      </w:r>
      <w:r w:rsidRPr="37BF2720" w:rsidR="004B3E11">
        <w:rPr>
          <w:rFonts w:ascii="Arial" w:hAnsi="Arial" w:cs="Arial"/>
          <w:sz w:val="24"/>
          <w:szCs w:val="24"/>
        </w:rPr>
        <w:t>: Applications Due</w:t>
      </w:r>
    </w:p>
    <w:p w:rsidR="004B3E11" w:rsidP="00BD7E1B" w:rsidRDefault="004B3E11" w14:paraId="7C80F9B3" w14:textId="733DD573">
      <w:pPr>
        <w:pStyle w:val="NoSpacing"/>
        <w:rPr>
          <w:rFonts w:ascii="Arial" w:hAnsi="Arial" w:cs="Arial"/>
          <w:sz w:val="24"/>
          <w:szCs w:val="24"/>
        </w:rPr>
      </w:pPr>
      <w:r w:rsidRPr="37BF2720" w:rsidR="004B3E11">
        <w:rPr>
          <w:rFonts w:ascii="Arial" w:hAnsi="Arial" w:cs="Arial"/>
          <w:sz w:val="24"/>
          <w:szCs w:val="24"/>
        </w:rPr>
        <w:t>March 18</w:t>
      </w:r>
      <w:r w:rsidRPr="37BF2720" w:rsidR="55A3E8A1">
        <w:rPr>
          <w:rFonts w:ascii="Arial" w:hAnsi="Arial" w:cs="Arial"/>
          <w:sz w:val="24"/>
          <w:szCs w:val="24"/>
        </w:rPr>
        <w:t>, 2024</w:t>
      </w:r>
      <w:r w:rsidRPr="37BF2720" w:rsidR="004B3E11">
        <w:rPr>
          <w:rFonts w:ascii="Arial" w:hAnsi="Arial" w:cs="Arial"/>
          <w:sz w:val="24"/>
          <w:szCs w:val="24"/>
        </w:rPr>
        <w:t xml:space="preserve">: Students notified of admissions </w:t>
      </w:r>
      <w:r w:rsidRPr="37BF2720" w:rsidR="004B3E11">
        <w:rPr>
          <w:rFonts w:ascii="Arial" w:hAnsi="Arial" w:cs="Arial"/>
          <w:sz w:val="24"/>
          <w:szCs w:val="24"/>
        </w:rPr>
        <w:t>decisions</w:t>
      </w:r>
    </w:p>
    <w:p w:rsidR="004B3E11" w:rsidP="00BD7E1B" w:rsidRDefault="004B3E11" w14:paraId="73DCA8E1" w14:textId="2EF330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Early April: Registration for Fall courses</w:t>
      </w:r>
    </w:p>
    <w:p w:rsidR="004B3E11" w:rsidP="00BD7E1B" w:rsidRDefault="004B3E11" w14:paraId="3B573411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B3E11" w:rsidP="00BD7E1B" w:rsidRDefault="004B3E11" w14:paraId="6DFC6201" w14:textId="2A7995F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Provisionally admitted students will receive instructions in their admission email regarding </w:t>
      </w:r>
      <w:proofErr w:type="gramStart"/>
      <w:r>
        <w:rPr>
          <w:rFonts w:ascii="Arial" w:hAnsi="Arial" w:cs="Arial"/>
          <w:sz w:val="24"/>
          <w:szCs w:val="24"/>
        </w:rPr>
        <w:t>process</w:t>
      </w:r>
      <w:proofErr w:type="gramEnd"/>
      <w:r>
        <w:rPr>
          <w:rFonts w:ascii="Arial" w:hAnsi="Arial" w:cs="Arial"/>
          <w:sz w:val="24"/>
          <w:szCs w:val="24"/>
        </w:rPr>
        <w:t xml:space="preserve"> for course overrides to ensure they can register for the appropriate graduate courses for the fall term. </w:t>
      </w:r>
    </w:p>
    <w:p w:rsidR="004B3E11" w:rsidP="00BD7E1B" w:rsidRDefault="004B3E11" w14:paraId="33223F8F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355F01" w:rsidP="00BD7E1B" w:rsidRDefault="00355F01" w14:paraId="692EEC72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B3E11" w:rsidP="00BD7E1B" w:rsidRDefault="004B3E11" w14:paraId="1F0F1C1D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="00355F01" w:rsidP="37BF2720" w:rsidRDefault="00355F01" w14:paraId="37EE2467" w14:textId="77777777" w14:noSpellErr="1">
      <w:pPr>
        <w:pStyle w:val="NoSpacing"/>
        <w:rPr>
          <w:rFonts w:ascii="Arial" w:hAnsi="Arial" w:cs="Arial"/>
          <w:b w:val="1"/>
          <w:bCs w:val="1"/>
          <w:sz w:val="24"/>
          <w:szCs w:val="24"/>
        </w:rPr>
      </w:pPr>
    </w:p>
    <w:p w:rsidR="37BF2720" w:rsidP="37BF2720" w:rsidRDefault="37BF2720" w14:paraId="39161B0B" w14:textId="0BDBE527">
      <w:pPr>
        <w:pStyle w:val="NoSpacing"/>
        <w:rPr>
          <w:rFonts w:ascii="Arial" w:hAnsi="Arial" w:cs="Arial"/>
          <w:b w:val="1"/>
          <w:bCs w:val="1"/>
          <w:sz w:val="24"/>
          <w:szCs w:val="24"/>
        </w:rPr>
      </w:pPr>
    </w:p>
    <w:p w:rsidR="37BF2720" w:rsidP="37BF2720" w:rsidRDefault="37BF2720" w14:paraId="795AC1B6" w14:textId="2878C9A2">
      <w:pPr>
        <w:pStyle w:val="NoSpacing"/>
        <w:rPr>
          <w:rFonts w:ascii="Arial" w:hAnsi="Arial" w:cs="Arial"/>
          <w:b w:val="1"/>
          <w:bCs w:val="1"/>
          <w:sz w:val="24"/>
          <w:szCs w:val="24"/>
        </w:rPr>
      </w:pPr>
    </w:p>
    <w:p w:rsidR="37BF2720" w:rsidP="37BF2720" w:rsidRDefault="37BF2720" w14:paraId="2F1E7294" w14:textId="258D1272">
      <w:pPr>
        <w:pStyle w:val="NoSpacing"/>
        <w:rPr>
          <w:rFonts w:ascii="Arial" w:hAnsi="Arial" w:cs="Arial"/>
          <w:b w:val="1"/>
          <w:bCs w:val="1"/>
          <w:sz w:val="24"/>
          <w:szCs w:val="24"/>
        </w:rPr>
      </w:pPr>
    </w:p>
    <w:p w:rsidR="37BF2720" w:rsidP="37BF2720" w:rsidRDefault="37BF2720" w14:paraId="680C2D8F" w14:textId="1165F3CC">
      <w:pPr>
        <w:pStyle w:val="NoSpacing"/>
        <w:rPr>
          <w:rFonts w:ascii="Arial" w:hAnsi="Arial" w:cs="Arial"/>
          <w:b w:val="1"/>
          <w:bCs w:val="1"/>
          <w:sz w:val="24"/>
          <w:szCs w:val="24"/>
        </w:rPr>
      </w:pPr>
    </w:p>
    <w:p w:rsidR="00D03DCB" w:rsidP="00D03DCB" w:rsidRDefault="00D03DCB" w14:paraId="56DAE9F7" w14:textId="77777777">
      <w:pPr>
        <w:pStyle w:val="NoSpacing"/>
        <w:rPr>
          <w:rFonts w:ascii="Arial" w:hAnsi="Arial" w:cs="Arial"/>
          <w:sz w:val="24"/>
          <w:szCs w:val="24"/>
        </w:rPr>
      </w:pPr>
      <w:r w:rsidRPr="005023F6">
        <w:rPr>
          <w:rFonts w:ascii="Arial" w:hAnsi="Arial" w:cs="Arial"/>
          <w:b/>
          <w:sz w:val="24"/>
          <w:szCs w:val="24"/>
        </w:rPr>
        <w:t>Applicant Name:</w:t>
      </w:r>
      <w:r>
        <w:rPr>
          <w:rFonts w:ascii="Arial" w:hAnsi="Arial" w:cs="Arial"/>
          <w:sz w:val="24"/>
          <w:szCs w:val="24"/>
        </w:rPr>
        <w:t xml:space="preserve"> _______________________________ </w:t>
      </w:r>
      <w:r w:rsidRPr="00580D0D">
        <w:rPr>
          <w:rFonts w:ascii="Arial" w:hAnsi="Arial" w:cs="Arial"/>
          <w:b/>
          <w:sz w:val="24"/>
          <w:szCs w:val="24"/>
        </w:rPr>
        <w:t>Banner ID: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______________   </w:t>
      </w:r>
    </w:p>
    <w:p w:rsidR="00D03DCB" w:rsidP="00D03DCB" w:rsidRDefault="00D03DCB" w14:paraId="274E880B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D03DCB" w:rsidP="00D03DCB" w:rsidRDefault="00D03DCB" w14:paraId="0AC5C346" w14:textId="77777777">
      <w:pPr>
        <w:pStyle w:val="NoSpacing"/>
        <w:rPr>
          <w:rFonts w:ascii="Arial" w:hAnsi="Arial" w:cs="Arial"/>
          <w:sz w:val="24"/>
          <w:szCs w:val="24"/>
        </w:rPr>
      </w:pPr>
      <w:r w:rsidRPr="009D647E">
        <w:rPr>
          <w:rFonts w:ascii="Arial" w:hAnsi="Arial" w:cs="Arial"/>
          <w:b/>
          <w:bCs/>
          <w:sz w:val="24"/>
          <w:szCs w:val="24"/>
        </w:rPr>
        <w:t>SLU Email Address</w:t>
      </w:r>
      <w:r>
        <w:rPr>
          <w:rFonts w:ascii="Arial" w:hAnsi="Arial" w:cs="Arial"/>
          <w:sz w:val="24"/>
          <w:szCs w:val="24"/>
        </w:rPr>
        <w:t>: _______________________________</w:t>
      </w:r>
    </w:p>
    <w:p w:rsidR="00D03DCB" w:rsidP="00D03DCB" w:rsidRDefault="00D03DCB" w14:paraId="5FE10D86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D03DCB" w:rsidP="00D03DCB" w:rsidRDefault="00D03DCB" w14:paraId="57D0B741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Baccalaureate Program</w:t>
      </w:r>
      <w:r w:rsidRPr="005023F6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_______________________________________ </w:t>
      </w:r>
    </w:p>
    <w:p w:rsidR="00D03DCB" w:rsidP="00D03DCB" w:rsidRDefault="00D03DCB" w14:paraId="7D130FD4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9D647E" w:rsidR="00D03DCB" w:rsidP="00D03DCB" w:rsidRDefault="00D03DCB" w14:paraId="5F532256" w14:textId="77777777">
      <w:pPr>
        <w:pStyle w:val="NoSpacing"/>
        <w:rPr>
          <w:rFonts w:ascii="Arial" w:hAnsi="Arial" w:cs="Arial"/>
          <w:sz w:val="24"/>
          <w:szCs w:val="24"/>
        </w:rPr>
      </w:pPr>
      <w:r w:rsidRPr="009D647E">
        <w:rPr>
          <w:rFonts w:ascii="Arial" w:hAnsi="Arial" w:cs="Arial"/>
          <w:b/>
          <w:bCs/>
          <w:sz w:val="24"/>
          <w:szCs w:val="24"/>
        </w:rPr>
        <w:t>Master’s Program/Department: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D647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</w:t>
      </w:r>
    </w:p>
    <w:p w:rsidR="00D03DCB" w:rsidP="00D03DCB" w:rsidRDefault="00D03DCB" w14:paraId="135933DB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D03DCB" w:rsidP="00D03DCB" w:rsidRDefault="00D03DCB" w14:paraId="602720A3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Current </w:t>
      </w:r>
      <w:r w:rsidRPr="005023F6">
        <w:rPr>
          <w:rFonts w:ascii="Arial" w:hAnsi="Arial" w:cs="Arial"/>
          <w:b/>
          <w:sz w:val="24"/>
          <w:szCs w:val="24"/>
        </w:rPr>
        <w:t>GPA:</w:t>
      </w:r>
      <w:r>
        <w:rPr>
          <w:rFonts w:ascii="Arial" w:hAnsi="Arial" w:cs="Arial"/>
          <w:sz w:val="24"/>
          <w:szCs w:val="24"/>
        </w:rPr>
        <w:t xml:space="preserve"> _________________  </w:t>
      </w:r>
      <w:r w:rsidRPr="009C3F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C3FA6">
        <w:rPr>
          <w:rFonts w:ascii="Arial" w:hAnsi="Arial" w:cs="Arial"/>
          <w:sz w:val="24"/>
          <w:szCs w:val="24"/>
        </w:rPr>
        <w:t xml:space="preserve">            </w:t>
      </w:r>
    </w:p>
    <w:p w:rsidR="00D03DCB" w:rsidP="00D03DCB" w:rsidRDefault="00D03DCB" w14:paraId="581C0360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D03DCB" w:rsidP="00D03DCB" w:rsidRDefault="00D03DCB" w14:paraId="45BA64DF" w14:textId="77777777">
      <w:pPr>
        <w:pStyle w:val="NoSpacing"/>
        <w:rPr>
          <w:rFonts w:ascii="Arial" w:hAnsi="Arial" w:cs="Arial"/>
          <w:sz w:val="24"/>
          <w:szCs w:val="24"/>
        </w:rPr>
      </w:pPr>
      <w:r w:rsidRPr="005023F6">
        <w:rPr>
          <w:rFonts w:ascii="Arial" w:hAnsi="Arial" w:cs="Arial"/>
          <w:b/>
          <w:sz w:val="24"/>
          <w:szCs w:val="24"/>
        </w:rPr>
        <w:t>Credit Hours Completed:</w:t>
      </w:r>
      <w:r w:rsidRPr="009C3F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</w:t>
      </w:r>
      <w:r w:rsidRPr="009C3FA6">
        <w:rPr>
          <w:rFonts w:ascii="Arial" w:hAnsi="Arial" w:cs="Arial"/>
          <w:sz w:val="24"/>
          <w:szCs w:val="24"/>
        </w:rPr>
        <w:t xml:space="preserve"> </w:t>
      </w:r>
      <w:r w:rsidR="0015372C">
        <w:rPr>
          <w:rFonts w:ascii="Arial" w:hAnsi="Arial" w:cs="Arial"/>
          <w:sz w:val="24"/>
          <w:szCs w:val="24"/>
        </w:rPr>
        <w:t xml:space="preserve"> </w:t>
      </w:r>
      <w:r w:rsidRPr="009C3FA6">
        <w:rPr>
          <w:rFonts w:ascii="Arial" w:hAnsi="Arial" w:cs="Arial"/>
          <w:sz w:val="24"/>
          <w:szCs w:val="24"/>
        </w:rPr>
        <w:t xml:space="preserve"> </w:t>
      </w:r>
      <w:r w:rsidRPr="005023F6">
        <w:rPr>
          <w:rFonts w:ascii="Arial" w:hAnsi="Arial" w:cs="Arial"/>
          <w:b/>
          <w:sz w:val="24"/>
          <w:szCs w:val="24"/>
        </w:rPr>
        <w:t xml:space="preserve">Credit Hours </w:t>
      </w:r>
      <w:proofErr w:type="gramStart"/>
      <w:r w:rsidRPr="005023F6">
        <w:rPr>
          <w:rFonts w:ascii="Arial" w:hAnsi="Arial" w:cs="Arial"/>
          <w:b/>
          <w:sz w:val="24"/>
          <w:szCs w:val="24"/>
        </w:rPr>
        <w:t>In</w:t>
      </w:r>
      <w:proofErr w:type="gramEnd"/>
      <w:r w:rsidRPr="005023F6">
        <w:rPr>
          <w:rFonts w:ascii="Arial" w:hAnsi="Arial" w:cs="Arial"/>
          <w:b/>
          <w:sz w:val="24"/>
          <w:szCs w:val="24"/>
        </w:rPr>
        <w:t xml:space="preserve"> Progress:</w:t>
      </w:r>
      <w:r>
        <w:rPr>
          <w:rFonts w:ascii="Arial" w:hAnsi="Arial" w:cs="Arial"/>
          <w:sz w:val="24"/>
          <w:szCs w:val="24"/>
        </w:rPr>
        <w:t xml:space="preserve"> _____________</w:t>
      </w:r>
    </w:p>
    <w:p w:rsidR="00F330B4" w:rsidP="00D03DCB" w:rsidRDefault="00F330B4" w14:paraId="04A47B17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F330B4" w:rsidP="00D03DCB" w:rsidRDefault="00F330B4" w14:paraId="0D020D8E" w14:textId="138EE97B">
      <w:pPr>
        <w:pStyle w:val="NoSpacing"/>
        <w:rPr>
          <w:rFonts w:ascii="Arial" w:hAnsi="Arial" w:cs="Arial"/>
          <w:sz w:val="24"/>
          <w:szCs w:val="24"/>
        </w:rPr>
      </w:pPr>
      <w:r w:rsidRPr="00F330B4">
        <w:rPr>
          <w:rFonts w:ascii="Arial" w:hAnsi="Arial" w:cs="Arial"/>
          <w:b/>
          <w:bCs/>
          <w:sz w:val="24"/>
          <w:szCs w:val="24"/>
        </w:rPr>
        <w:t>Semester you anticipate completing your Bachelor’s requirements</w:t>
      </w:r>
      <w:r>
        <w:rPr>
          <w:rFonts w:ascii="Arial" w:hAnsi="Arial" w:cs="Arial"/>
          <w:sz w:val="24"/>
          <w:szCs w:val="24"/>
        </w:rPr>
        <w:t>: ____________</w:t>
      </w:r>
    </w:p>
    <w:p w:rsidR="00D03DCB" w:rsidP="00BD7E1B" w:rsidRDefault="00D03DCB" w14:paraId="4B50949C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="00F330B4" w:rsidP="00BD7E1B" w:rsidRDefault="00F330B4" w14:paraId="494EFA11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="00F330B4" w:rsidP="00BD7E1B" w:rsidRDefault="00F330B4" w14:paraId="1AF9532A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="00D03DCB" w:rsidP="00BD7E1B" w:rsidRDefault="00D03DCB" w14:paraId="6D61EF99" w14:textId="649C3461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and Signature:</w:t>
      </w:r>
    </w:p>
    <w:p w:rsidR="00D03DCB" w:rsidP="00BD7E1B" w:rsidRDefault="00D03DCB" w14:paraId="6131B2FF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="00D03DCB" w:rsidP="00BD7E1B" w:rsidRDefault="00D03DCB" w14:paraId="4AACC890" w14:textId="77777777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_______________</w:t>
      </w:r>
    </w:p>
    <w:p w:rsidR="00D03DCB" w:rsidP="00BD7E1B" w:rsidRDefault="00D03DCB" w14:paraId="619713AD" w14:textId="77777777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(Student Signature)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(Date)</w:t>
      </w:r>
    </w:p>
    <w:p w:rsidR="00D03DCB" w:rsidP="00BD7E1B" w:rsidRDefault="00D03DCB" w14:paraId="7BDACC1B" w14:textId="7777777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330B4" w:rsidP="00BD7E1B" w:rsidRDefault="00F330B4" w14:paraId="739ADC50" w14:textId="57240C4F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Once you have completed the application, email the application and your goal statement to </w:t>
      </w:r>
      <w:hyperlink w:history="1" r:id="rId10">
        <w:r w:rsidRPr="008D14F8">
          <w:rPr>
            <w:rStyle w:val="Hyperlink"/>
            <w:rFonts w:ascii="Arial" w:hAnsi="Arial" w:cs="Arial"/>
            <w:bCs/>
            <w:i/>
            <w:iCs/>
            <w:sz w:val="24"/>
            <w:szCs w:val="24"/>
          </w:rPr>
          <w:t>SSEgrad@slu.edu</w:t>
        </w:r>
      </w:hyperlink>
      <w:r>
        <w:rPr>
          <w:rFonts w:ascii="Arial" w:hAnsi="Arial" w:cs="Arial"/>
          <w:bCs/>
          <w:i/>
          <w:iCs/>
          <w:sz w:val="24"/>
          <w:szCs w:val="24"/>
        </w:rPr>
        <w:t xml:space="preserve">. The SSE Grad Affairs team will forward your materials to the graduate program for further review. </w:t>
      </w:r>
    </w:p>
    <w:p w:rsidR="00F330B4" w:rsidP="00BD7E1B" w:rsidRDefault="00F330B4" w14:paraId="1D9E8B0D" w14:textId="77777777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:rsidRPr="00F330B4" w:rsidR="00F330B4" w:rsidP="00BD7E1B" w:rsidRDefault="00F330B4" w14:paraId="21F666BE" w14:textId="0FF56C96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For students seeking the thesis-based MS program, you will also need to complete the next page of the application (pg. 3).</w:t>
      </w:r>
    </w:p>
    <w:p w:rsidR="00F330B4" w:rsidP="00BD7E1B" w:rsidRDefault="00F330B4" w14:paraId="3F26F8CA" w14:textId="77777777">
      <w:pPr>
        <w:pStyle w:val="NoSpacing"/>
        <w:rPr>
          <w:rFonts w:ascii="Arial" w:hAnsi="Arial" w:cs="Arial"/>
          <w:bCs/>
          <w:sz w:val="24"/>
          <w:szCs w:val="24"/>
        </w:rPr>
      </w:pPr>
    </w:p>
    <w:p w:rsidRPr="00F330B4" w:rsidR="00F330B4" w:rsidP="00BD7E1B" w:rsidRDefault="00F330B4" w14:paraId="43C80ED8" w14:textId="00FF1549">
      <w:pPr>
        <w:pStyle w:val="NoSpacing"/>
        <w:rPr>
          <w:rFonts w:ascii="Arial" w:hAnsi="Arial" w:cs="Arial"/>
          <w:b/>
          <w:sz w:val="24"/>
          <w:szCs w:val="24"/>
        </w:rPr>
      </w:pPr>
      <w:r w:rsidRPr="00F330B4">
        <w:rPr>
          <w:rFonts w:ascii="Arial" w:hAnsi="Arial" w:cs="Arial"/>
          <w:b/>
          <w:sz w:val="24"/>
          <w:szCs w:val="24"/>
        </w:rPr>
        <w:t>For SSE Grad Administration:</w:t>
      </w:r>
    </w:p>
    <w:p w:rsidR="00F330B4" w:rsidP="00BD7E1B" w:rsidRDefault="00F330B4" w14:paraId="379920C8" w14:textId="7777777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D03DCB" w:rsidRDefault="00D03DCB" w14:paraId="13D5161B" w14:textId="77777777">
      <w:r>
        <w:rPr>
          <w:rFonts w:ascii="Arial" w:hAnsi="Arial" w:cs="Arial"/>
          <w:bCs/>
          <w:sz w:val="24"/>
          <w:szCs w:val="24"/>
        </w:rPr>
        <w:t>_________________________________________________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_______________</w:t>
      </w:r>
    </w:p>
    <w:p w:rsidR="00D03DCB" w:rsidP="00BD7E1B" w:rsidRDefault="00D03DCB" w14:paraId="70BDCBAB" w14:textId="77777777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(Graduate Program Coordinator’s Signature)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(Date)</w:t>
      </w:r>
    </w:p>
    <w:p w:rsidR="00D03DCB" w:rsidP="00BD7E1B" w:rsidRDefault="00D03DCB" w14:paraId="3C3B525D" w14:textId="7777777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D03DCB" w:rsidP="00BD7E1B" w:rsidRDefault="00D03DCB" w14:paraId="4AD37B59" w14:textId="77777777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_______________</w:t>
      </w:r>
    </w:p>
    <w:p w:rsidR="00D03DCB" w:rsidP="00BD7E1B" w:rsidRDefault="00D03DCB" w14:paraId="2E2FDCB3" w14:textId="77777777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(Associate Dean’s Signature)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(Date)</w:t>
      </w:r>
    </w:p>
    <w:p w:rsidRPr="00D03DCB" w:rsidR="00D03DCB" w:rsidP="00BD7E1B" w:rsidRDefault="00D03DCB" w14:paraId="7D3290EC" w14:textId="7777777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9D647E" w:rsidP="00BD7E1B" w:rsidRDefault="009D647E" w14:paraId="17EE9C08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="009D647E" w:rsidP="00BD7E1B" w:rsidRDefault="009D647E" w14:paraId="37E4A0C5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="00D03DCB" w:rsidP="00BD7E1B" w:rsidRDefault="00D03DCB" w14:paraId="4E4B40D3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="006A6F52" w:rsidRDefault="006A6F52" w14:paraId="1B9D54C6" w14:textId="77777777">
      <w:pPr>
        <w:widowControl/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A6F52" w:rsidP="00B43BAD" w:rsidRDefault="006A6F52" w14:paraId="0B5A4B5F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="006A6F52" w:rsidP="00B43BAD" w:rsidRDefault="006A6F52" w14:paraId="0A43715C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Pr="00B43BAD" w:rsidR="00B35277" w:rsidP="00B43BAD" w:rsidRDefault="00B35277" w14:paraId="3802CE72" w14:textId="495D4559">
      <w:pPr>
        <w:pStyle w:val="NoSpacing"/>
        <w:rPr>
          <w:rFonts w:ascii="Arial" w:hAnsi="Arial" w:cs="Arial"/>
          <w:sz w:val="24"/>
          <w:szCs w:val="24"/>
        </w:rPr>
      </w:pPr>
      <w:r w:rsidRPr="00B43BAD">
        <w:rPr>
          <w:rFonts w:ascii="Arial" w:hAnsi="Arial" w:cs="Arial"/>
          <w:b/>
          <w:sz w:val="24"/>
          <w:szCs w:val="24"/>
        </w:rPr>
        <w:t xml:space="preserve">FOR </w:t>
      </w:r>
      <w:r w:rsidRPr="00B35277">
        <w:rPr>
          <w:rFonts w:ascii="Arial" w:hAnsi="Arial" w:cs="Arial"/>
          <w:b/>
          <w:sz w:val="24"/>
          <w:szCs w:val="24"/>
        </w:rPr>
        <w:t xml:space="preserve">THESIS </w:t>
      </w:r>
      <w:r w:rsidR="002944ED">
        <w:rPr>
          <w:rFonts w:ascii="Arial" w:hAnsi="Arial" w:cs="Arial"/>
          <w:b/>
          <w:sz w:val="24"/>
          <w:szCs w:val="24"/>
        </w:rPr>
        <w:t>PROGRAMS</w:t>
      </w:r>
    </w:p>
    <w:p w:rsidR="00B43BAD" w:rsidRDefault="00B43BAD" w14:paraId="5EB6C58D" w14:textId="77777777">
      <w:pPr>
        <w:widowControl/>
        <w:spacing w:after="160" w:line="259" w:lineRule="auto"/>
        <w:rPr>
          <w:rFonts w:ascii="Arial" w:hAnsi="Arial" w:cs="Arial"/>
          <w:bCs/>
          <w:sz w:val="24"/>
          <w:szCs w:val="24"/>
        </w:rPr>
      </w:pPr>
    </w:p>
    <w:p w:rsidRPr="0010684C" w:rsidR="00B35277" w:rsidP="0010684C" w:rsidRDefault="002944ED" w14:paraId="24C59FC5" w14:textId="5DBA19AC">
      <w:pPr>
        <w:widowControl/>
        <w:spacing w:after="16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10684C">
        <w:rPr>
          <w:rFonts w:ascii="Arial" w:hAnsi="Arial" w:cs="Arial"/>
          <w:bCs/>
          <w:sz w:val="24"/>
          <w:szCs w:val="24"/>
        </w:rPr>
        <w:t xml:space="preserve">tudents who plan to complete a thesis as part of the </w:t>
      </w:r>
      <w:proofErr w:type="gramStart"/>
      <w:r>
        <w:rPr>
          <w:rFonts w:ascii="Arial" w:hAnsi="Arial" w:cs="Arial"/>
          <w:bCs/>
          <w:sz w:val="24"/>
          <w:szCs w:val="24"/>
        </w:rPr>
        <w:t>Master’s</w:t>
      </w:r>
      <w:proofErr w:type="gramEnd"/>
      <w:r w:rsidR="0010684C">
        <w:rPr>
          <w:rFonts w:ascii="Arial" w:hAnsi="Arial" w:cs="Arial"/>
          <w:bCs/>
          <w:sz w:val="24"/>
          <w:szCs w:val="24"/>
        </w:rPr>
        <w:t xml:space="preserve"> program </w:t>
      </w:r>
      <w:r>
        <w:rPr>
          <w:rFonts w:ascii="Arial" w:hAnsi="Arial" w:cs="Arial"/>
          <w:bCs/>
          <w:sz w:val="24"/>
          <w:szCs w:val="24"/>
        </w:rPr>
        <w:t xml:space="preserve">may be required to </w:t>
      </w:r>
      <w:r w:rsidR="0010684C">
        <w:rPr>
          <w:rFonts w:ascii="Arial" w:hAnsi="Arial" w:cs="Arial"/>
          <w:bCs/>
          <w:sz w:val="24"/>
          <w:szCs w:val="24"/>
        </w:rPr>
        <w:t xml:space="preserve">identify a faculty member who will serve as the research mentor before submitting the completed application. </w:t>
      </w:r>
    </w:p>
    <w:p w:rsidR="00B35277" w:rsidP="00B35277" w:rsidRDefault="00B35277" w14:paraId="4C8F1179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15372C" w:rsidP="00B35277" w:rsidRDefault="0015372C" w14:paraId="279E1EAF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Research Mentor</w:t>
      </w:r>
      <w:r w:rsidR="00B35277">
        <w:rPr>
          <w:rFonts w:ascii="Arial" w:hAnsi="Arial" w:cs="Arial"/>
          <w:sz w:val="24"/>
          <w:szCs w:val="24"/>
        </w:rPr>
        <w:t xml:space="preserve">/Committee Chair: </w:t>
      </w:r>
    </w:p>
    <w:p w:rsidR="0015372C" w:rsidP="00B35277" w:rsidRDefault="0015372C" w14:paraId="780BDD3D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15372C" w:rsidP="0015372C" w:rsidRDefault="00B35277" w14:paraId="7A3359CE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  <w:r w:rsidR="0015372C">
        <w:rPr>
          <w:rFonts w:ascii="Arial" w:hAnsi="Arial" w:cs="Arial"/>
          <w:sz w:val="24"/>
          <w:szCs w:val="24"/>
        </w:rPr>
        <w:t>___</w:t>
      </w:r>
      <w:r w:rsidR="0015372C">
        <w:rPr>
          <w:rFonts w:ascii="Arial" w:hAnsi="Arial" w:cs="Arial"/>
          <w:sz w:val="24"/>
          <w:szCs w:val="24"/>
        </w:rPr>
        <w:tab/>
      </w:r>
      <w:r w:rsidR="0015372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_______________________ </w:t>
      </w:r>
      <w:r w:rsidR="0015372C">
        <w:rPr>
          <w:rFonts w:ascii="Arial" w:hAnsi="Arial" w:cs="Arial"/>
          <w:sz w:val="24"/>
          <w:szCs w:val="24"/>
        </w:rPr>
        <w:tab/>
      </w:r>
      <w:r w:rsidR="0015372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</w:t>
      </w:r>
    </w:p>
    <w:p w:rsidRPr="0015372C" w:rsidR="00B43BAD" w:rsidP="0015372C" w:rsidRDefault="00B43BAD" w14:paraId="1F091C5D" w14:textId="77777777">
      <w:pPr>
        <w:pStyle w:val="NoSpacing"/>
        <w:rPr>
          <w:rFonts w:ascii="Arial" w:hAnsi="Arial" w:cs="Arial"/>
          <w:sz w:val="24"/>
          <w:szCs w:val="24"/>
        </w:rPr>
      </w:pPr>
      <w:r w:rsidRPr="00C7490E">
        <w:rPr>
          <w:rFonts w:ascii="Arial" w:hAnsi="Arial" w:cs="Arial"/>
          <w:sz w:val="20"/>
          <w:szCs w:val="20"/>
        </w:rPr>
        <w:t>Name</w:t>
      </w:r>
      <w:r w:rsidRPr="00C7490E">
        <w:rPr>
          <w:rFonts w:ascii="Arial" w:hAnsi="Arial" w:cs="Arial"/>
          <w:sz w:val="20"/>
          <w:szCs w:val="20"/>
        </w:rPr>
        <w:tab/>
      </w:r>
      <w:r w:rsidRPr="00C7490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="0015372C">
        <w:rPr>
          <w:rFonts w:ascii="Arial" w:hAnsi="Arial" w:cs="Arial"/>
          <w:sz w:val="20"/>
          <w:szCs w:val="20"/>
        </w:rPr>
        <w:tab/>
      </w:r>
      <w:r w:rsidR="0010684C">
        <w:rPr>
          <w:rFonts w:ascii="Arial" w:hAnsi="Arial" w:cs="Arial"/>
          <w:sz w:val="20"/>
          <w:szCs w:val="20"/>
        </w:rPr>
        <w:tab/>
      </w:r>
      <w:r w:rsidR="0010684C">
        <w:rPr>
          <w:rFonts w:ascii="Arial" w:hAnsi="Arial" w:cs="Arial"/>
          <w:sz w:val="20"/>
          <w:szCs w:val="20"/>
        </w:rPr>
        <w:t xml:space="preserve"> Signature</w:t>
      </w:r>
      <w:r w:rsidRPr="00C7490E">
        <w:rPr>
          <w:rFonts w:ascii="Arial" w:hAnsi="Arial" w:cs="Arial"/>
          <w:sz w:val="20"/>
          <w:szCs w:val="20"/>
        </w:rPr>
        <w:tab/>
      </w:r>
      <w:r w:rsidRPr="00C7490E">
        <w:rPr>
          <w:rFonts w:ascii="Arial" w:hAnsi="Arial" w:cs="Arial"/>
          <w:sz w:val="20"/>
          <w:szCs w:val="20"/>
        </w:rPr>
        <w:tab/>
      </w:r>
      <w:r w:rsidRPr="00C7490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="0015372C">
        <w:rPr>
          <w:rFonts w:ascii="Arial" w:hAnsi="Arial" w:cs="Arial"/>
          <w:sz w:val="20"/>
          <w:szCs w:val="20"/>
        </w:rPr>
        <w:tab/>
      </w:r>
      <w:r w:rsidR="0015372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C7490E">
        <w:rPr>
          <w:rFonts w:ascii="Arial" w:hAnsi="Arial" w:cs="Arial"/>
          <w:sz w:val="20"/>
          <w:szCs w:val="20"/>
        </w:rPr>
        <w:t>Date</w:t>
      </w:r>
    </w:p>
    <w:p w:rsidR="00B43BAD" w:rsidP="00B43BAD" w:rsidRDefault="00B43BAD" w14:paraId="3B91DE3F" w14:textId="77777777">
      <w:pPr>
        <w:pStyle w:val="NoSpacing"/>
        <w:rPr>
          <w:rFonts w:ascii="Arial" w:hAnsi="Arial" w:cs="Arial"/>
          <w:iCs/>
          <w:sz w:val="24"/>
          <w:szCs w:val="24"/>
        </w:rPr>
      </w:pPr>
    </w:p>
    <w:p w:rsidRPr="0010684C" w:rsidR="00ED7567" w:rsidP="00ED7567" w:rsidRDefault="00ED7567" w14:paraId="0AECD9A5" w14:textId="5A77DBE8">
      <w:pPr>
        <w:widowControl/>
        <w:spacing w:after="16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Engineering students should o</w:t>
      </w:r>
      <w:r w:rsidRPr="00B43BAD">
        <w:rPr>
          <w:rFonts w:ascii="Arial" w:hAnsi="Arial" w:cs="Arial"/>
          <w:bCs/>
          <w:sz w:val="24"/>
          <w:szCs w:val="24"/>
        </w:rPr>
        <w:t xml:space="preserve">utline the scope of </w:t>
      </w:r>
      <w:proofErr w:type="gramStart"/>
      <w:r w:rsidRPr="00B43BAD">
        <w:rPr>
          <w:rFonts w:ascii="Arial" w:hAnsi="Arial" w:cs="Arial"/>
          <w:bCs/>
          <w:sz w:val="24"/>
          <w:szCs w:val="24"/>
        </w:rPr>
        <w:t>your</w:t>
      </w:r>
      <w:proofErr w:type="gramEnd"/>
      <w:r w:rsidRPr="00B43BAD">
        <w:rPr>
          <w:rFonts w:ascii="Arial" w:hAnsi="Arial" w:cs="Arial"/>
          <w:bCs/>
          <w:sz w:val="24"/>
          <w:szCs w:val="24"/>
        </w:rPr>
        <w:t xml:space="preserve"> research </w:t>
      </w:r>
      <w:r>
        <w:rPr>
          <w:rFonts w:ascii="Arial" w:hAnsi="Arial" w:cs="Arial"/>
          <w:bCs/>
          <w:sz w:val="24"/>
          <w:szCs w:val="24"/>
        </w:rPr>
        <w:t>(</w:t>
      </w:r>
      <w:r w:rsidRPr="0010684C">
        <w:rPr>
          <w:rFonts w:ascii="Arial" w:hAnsi="Arial" w:cs="Arial"/>
          <w:bCs/>
          <w:sz w:val="24"/>
          <w:szCs w:val="24"/>
        </w:rPr>
        <w:t>including a timeline</w:t>
      </w:r>
      <w:r w:rsidRPr="00B43BAD">
        <w:rPr>
          <w:rFonts w:ascii="Arial" w:hAnsi="Arial" w:cs="Arial"/>
          <w:bCs/>
          <w:sz w:val="24"/>
          <w:szCs w:val="24"/>
        </w:rPr>
        <w:t xml:space="preserve"> of </w:t>
      </w:r>
      <w:r>
        <w:rPr>
          <w:rFonts w:ascii="Arial" w:hAnsi="Arial" w:cs="Arial"/>
          <w:bCs/>
          <w:sz w:val="24"/>
          <w:szCs w:val="24"/>
        </w:rPr>
        <w:t xml:space="preserve">thesis work) and meet with the faculty member before submitting the application. </w:t>
      </w:r>
    </w:p>
    <w:p w:rsidR="0015372C" w:rsidP="00B35277" w:rsidRDefault="0015372C" w14:paraId="2AE43D49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15372C" w:rsidP="0015372C" w:rsidRDefault="0015372C" w14:paraId="110FE739" w14:textId="77777777">
      <w:pPr>
        <w:pStyle w:val="NoSpacing"/>
        <w:rPr>
          <w:rFonts w:ascii="Arial" w:hAnsi="Arial" w:cs="Arial"/>
          <w:sz w:val="24"/>
          <w:szCs w:val="24"/>
        </w:rPr>
      </w:pPr>
      <w:r w:rsidRPr="00580D0D">
        <w:rPr>
          <w:rFonts w:ascii="Arial" w:hAnsi="Arial" w:cs="Arial"/>
          <w:b/>
          <w:sz w:val="24"/>
          <w:szCs w:val="24"/>
        </w:rPr>
        <w:t>Biomedical Engineering</w:t>
      </w:r>
      <w:r>
        <w:rPr>
          <w:rFonts w:ascii="Arial" w:hAnsi="Arial" w:cs="Arial"/>
          <w:sz w:val="24"/>
          <w:szCs w:val="24"/>
        </w:rPr>
        <w:t xml:space="preserve"> requires that a research </w:t>
      </w:r>
      <w:r w:rsidR="0010684C">
        <w:rPr>
          <w:rFonts w:ascii="Arial" w:hAnsi="Arial" w:cs="Arial"/>
          <w:sz w:val="24"/>
          <w:szCs w:val="24"/>
        </w:rPr>
        <w:t>mentor</w:t>
      </w:r>
      <w:r>
        <w:rPr>
          <w:rFonts w:ascii="Arial" w:hAnsi="Arial" w:cs="Arial"/>
          <w:sz w:val="24"/>
          <w:szCs w:val="24"/>
        </w:rPr>
        <w:t xml:space="preserve"> be </w:t>
      </w:r>
      <w:proofErr w:type="gramStart"/>
      <w:r>
        <w:rPr>
          <w:rFonts w:ascii="Arial" w:hAnsi="Arial" w:cs="Arial"/>
          <w:sz w:val="24"/>
          <w:szCs w:val="24"/>
        </w:rPr>
        <w:t>chosen</w:t>
      </w:r>
      <w:proofErr w:type="gramEnd"/>
      <w:r>
        <w:rPr>
          <w:rFonts w:ascii="Arial" w:hAnsi="Arial" w:cs="Arial"/>
          <w:sz w:val="24"/>
          <w:szCs w:val="24"/>
        </w:rPr>
        <w:t xml:space="preserve"> and the Goals Statement </w:t>
      </w:r>
      <w:proofErr w:type="gramStart"/>
      <w:r>
        <w:rPr>
          <w:rFonts w:ascii="Arial" w:hAnsi="Arial" w:cs="Arial"/>
          <w:sz w:val="24"/>
          <w:szCs w:val="24"/>
        </w:rPr>
        <w:t>include</w:t>
      </w:r>
      <w:proofErr w:type="gramEnd"/>
      <w:r>
        <w:rPr>
          <w:rFonts w:ascii="Arial" w:hAnsi="Arial" w:cs="Arial"/>
          <w:sz w:val="24"/>
          <w:szCs w:val="24"/>
        </w:rPr>
        <w:t xml:space="preserve"> how the Senior Project (Capstone Project) will be connected to the Master’s Thesis. The mentor must be consulted regarding that connection. Biomedical Engineering seniors in the BS-MS Program will register for BME 5955 Capstone Project 1 first semester of senior year and BME 5965 Capstone Project 2 second semester of senior year instead of Senior Design as 6 of the 15 hours that will count for both degrees. </w:t>
      </w:r>
    </w:p>
    <w:p w:rsidR="0015372C" w:rsidP="0015372C" w:rsidRDefault="0015372C" w14:paraId="2A26370C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15372C" w:rsidP="00B35277" w:rsidRDefault="0015372C" w14:paraId="70261B8C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10684C" w:rsidR="00447FEF" w:rsidP="00447FEF" w:rsidRDefault="00447FEF" w14:paraId="5ACDB3BA" w14:textId="77777777">
      <w:pPr>
        <w:pStyle w:val="NoSpacing"/>
        <w:rPr>
          <w:rFonts w:ascii="Arial" w:hAnsi="Arial" w:cs="Arial"/>
          <w:b/>
          <w:bCs/>
          <w:iCs/>
          <w:sz w:val="24"/>
          <w:szCs w:val="24"/>
        </w:rPr>
      </w:pPr>
      <w:r w:rsidRPr="0010684C">
        <w:rPr>
          <w:rFonts w:ascii="Arial" w:hAnsi="Arial" w:cs="Arial"/>
          <w:b/>
          <w:bCs/>
          <w:iCs/>
          <w:sz w:val="24"/>
          <w:szCs w:val="24"/>
        </w:rPr>
        <w:t xml:space="preserve">Important Notes: </w:t>
      </w:r>
    </w:p>
    <w:p w:rsidR="00447FEF" w:rsidP="00447FEF" w:rsidRDefault="00447FEF" w14:paraId="2074CE59" w14:textId="77777777">
      <w:pPr>
        <w:pStyle w:val="NoSpacing"/>
        <w:rPr>
          <w:rFonts w:ascii="Arial" w:hAnsi="Arial" w:cs="Arial"/>
          <w:iCs/>
          <w:sz w:val="24"/>
          <w:szCs w:val="24"/>
        </w:rPr>
      </w:pPr>
    </w:p>
    <w:p w:rsidRPr="00B43BAD" w:rsidR="00447FEF" w:rsidP="00447FEF" w:rsidRDefault="00447FEF" w14:paraId="3C1CF5C3" w14:textId="77777777">
      <w:pPr>
        <w:pStyle w:val="NoSpacing"/>
        <w:rPr>
          <w:rFonts w:ascii="Arial" w:hAnsi="Arial" w:cs="Arial"/>
          <w:iCs/>
          <w:sz w:val="24"/>
          <w:szCs w:val="24"/>
        </w:rPr>
      </w:pPr>
      <w:r w:rsidRPr="00B43BAD">
        <w:rPr>
          <w:rFonts w:ascii="Arial" w:hAnsi="Arial" w:cs="Arial"/>
          <w:iCs/>
          <w:sz w:val="24"/>
          <w:szCs w:val="24"/>
        </w:rPr>
        <w:t>Students who do not finish the program by the Summer of their 5</w:t>
      </w:r>
      <w:r w:rsidRPr="00B43BAD">
        <w:rPr>
          <w:rFonts w:ascii="Arial" w:hAnsi="Arial" w:cs="Arial"/>
          <w:iCs/>
          <w:sz w:val="24"/>
          <w:szCs w:val="24"/>
          <w:vertAlign w:val="superscript"/>
        </w:rPr>
        <w:t>th</w:t>
      </w:r>
      <w:r w:rsidRPr="00B43BAD">
        <w:rPr>
          <w:rFonts w:ascii="Arial" w:hAnsi="Arial" w:cs="Arial"/>
          <w:iCs/>
          <w:sz w:val="24"/>
          <w:szCs w:val="24"/>
        </w:rPr>
        <w:t xml:space="preserve">/MS year can apply for 1 semester extension, with no guarantees the extension will be approved. During this 1 semester extension, they may be allowed to register </w:t>
      </w:r>
      <w:proofErr w:type="gramStart"/>
      <w:r w:rsidRPr="00B43BAD">
        <w:rPr>
          <w:rFonts w:ascii="Arial" w:hAnsi="Arial" w:cs="Arial"/>
          <w:iCs/>
          <w:sz w:val="24"/>
          <w:szCs w:val="24"/>
        </w:rPr>
        <w:t>in</w:t>
      </w:r>
      <w:proofErr w:type="gramEnd"/>
      <w:r w:rsidRPr="00B43BAD">
        <w:rPr>
          <w:rFonts w:ascii="Arial" w:hAnsi="Arial" w:cs="Arial"/>
          <w:iCs/>
          <w:sz w:val="24"/>
          <w:szCs w:val="24"/>
        </w:rPr>
        <w:t xml:space="preserve"> 0 hours of Thesis research</w:t>
      </w:r>
      <w:r>
        <w:rPr>
          <w:rFonts w:ascii="Arial" w:hAnsi="Arial" w:cs="Arial"/>
          <w:iCs/>
          <w:sz w:val="24"/>
          <w:szCs w:val="24"/>
        </w:rPr>
        <w:t xml:space="preserve"> (requires research advisor’s approval).</w:t>
      </w:r>
      <w:r w:rsidRPr="00B43BAD">
        <w:rPr>
          <w:rFonts w:ascii="Arial" w:hAnsi="Arial" w:cs="Arial"/>
          <w:iCs/>
          <w:sz w:val="24"/>
          <w:szCs w:val="24"/>
        </w:rPr>
        <w:t xml:space="preserve"> If students do not finish their program within the extension semester, they will be required to register in a minimum of 3 hours each semester thereafter, until they graduate. </w:t>
      </w:r>
    </w:p>
    <w:p w:rsidR="00447FEF" w:rsidP="00447FEF" w:rsidRDefault="00447FEF" w14:paraId="3E0D13FB" w14:textId="77777777">
      <w:pPr>
        <w:pStyle w:val="NoSpacing"/>
        <w:rPr>
          <w:rFonts w:ascii="Arial" w:hAnsi="Arial" w:cs="Arial"/>
          <w:i/>
          <w:sz w:val="20"/>
          <w:szCs w:val="20"/>
        </w:rPr>
      </w:pPr>
    </w:p>
    <w:p w:rsidR="00447FEF" w:rsidP="00447FEF" w:rsidRDefault="00447FEF" w14:paraId="16C44B5E" w14:textId="77777777">
      <w:pPr>
        <w:widowControl/>
        <w:spacing w:after="160" w:line="259" w:lineRule="auto"/>
        <w:ind w:left="5760" w:firstLine="720"/>
        <w:rPr>
          <w:rFonts w:ascii="Arial" w:hAnsi="Arial" w:cs="Arial"/>
          <w:i/>
          <w:sz w:val="20"/>
          <w:szCs w:val="20"/>
        </w:rPr>
      </w:pPr>
      <w:r w:rsidRPr="00B35277">
        <w:rPr>
          <w:rFonts w:ascii="Arial" w:hAnsi="Arial" w:cs="Arial"/>
          <w:i/>
          <w:sz w:val="20"/>
          <w:szCs w:val="20"/>
        </w:rPr>
        <w:t xml:space="preserve">__________ applicant initials </w:t>
      </w:r>
    </w:p>
    <w:p w:rsidR="00C7490E" w:rsidP="0010684C" w:rsidRDefault="00C7490E" w14:paraId="00FBB709" w14:textId="1F5B939C">
      <w:pPr>
        <w:widowControl/>
        <w:spacing w:after="160" w:line="259" w:lineRule="auto"/>
        <w:rPr>
          <w:rFonts w:ascii="Arial" w:hAnsi="Arial" w:cs="Arial"/>
          <w:sz w:val="24"/>
          <w:szCs w:val="24"/>
        </w:rPr>
      </w:pPr>
    </w:p>
    <w:sectPr w:rsidR="00C7490E" w:rsidSect="006453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236D" w:rsidP="00645340" w:rsidRDefault="00FC236D" w14:paraId="1BA76DDF" w14:textId="77777777">
      <w:r>
        <w:separator/>
      </w:r>
    </w:p>
  </w:endnote>
  <w:endnote w:type="continuationSeparator" w:id="0">
    <w:p w:rsidR="00FC236D" w:rsidP="00645340" w:rsidRDefault="00FC236D" w14:paraId="77E8EC1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7A72" w:rsidRDefault="00A87A72" w14:paraId="20D8848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7A72" w:rsidRDefault="00A87A72" w14:paraId="395FE7E7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A87A72" w:rsidRDefault="00A87A72" w14:paraId="607B72E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7A72" w:rsidRDefault="00A87A72" w14:paraId="7E2DAD5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236D" w:rsidP="00645340" w:rsidRDefault="00FC236D" w14:paraId="359491A7" w14:textId="77777777">
      <w:r>
        <w:separator/>
      </w:r>
    </w:p>
  </w:footnote>
  <w:footnote w:type="continuationSeparator" w:id="0">
    <w:p w:rsidR="00FC236D" w:rsidP="00645340" w:rsidRDefault="00FC236D" w14:paraId="041B055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7A72" w:rsidRDefault="00A87A72" w14:paraId="25AB84E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D189D" w:rsidP="000D189D" w:rsidRDefault="009D647E" w14:paraId="0E00FB93" w14:textId="77777777">
    <w:pPr>
      <w:pStyle w:val="NoSpacing"/>
      <w:tabs>
        <w:tab w:val="right" w:pos="9360"/>
      </w:tabs>
      <w:jc w:val="center"/>
      <w:rPr>
        <w:rFonts w:ascii="Arial" w:hAnsi="Arial" w:cs="Arial"/>
        <w:color w:val="003DA5"/>
        <w:sz w:val="32"/>
        <w:szCs w:val="32"/>
      </w:rPr>
    </w:pPr>
    <w:r>
      <w:rPr>
        <w:rFonts w:ascii="Arial" w:hAnsi="Arial" w:cs="Arial"/>
        <w:noProof/>
        <w:color w:val="003DA5"/>
        <w:sz w:val="32"/>
        <w:szCs w:val="32"/>
      </w:rPr>
      <w:drawing>
        <wp:anchor distT="0" distB="0" distL="114300" distR="114300" simplePos="0" relativeHeight="251658240" behindDoc="1" locked="0" layoutInCell="1" allowOverlap="1" wp14:anchorId="20EF7B0B" wp14:editId="1E501729">
          <wp:simplePos x="0" y="0"/>
          <wp:positionH relativeFrom="margin">
            <wp:posOffset>8626</wp:posOffset>
          </wp:positionH>
          <wp:positionV relativeFrom="paragraph">
            <wp:posOffset>56372</wp:posOffset>
          </wp:positionV>
          <wp:extent cx="1879600" cy="586105"/>
          <wp:effectExtent l="0" t="0" r="6350" b="4445"/>
          <wp:wrapTight wrapText="bothSides">
            <wp:wrapPolygon edited="0">
              <wp:start x="0" y="0"/>
              <wp:lineTo x="0" y="21062"/>
              <wp:lineTo x="21454" y="21062"/>
              <wp:lineTo x="2145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492" b="25948"/>
                  <a:stretch/>
                </pic:blipFill>
                <pic:spPr bwMode="auto">
                  <a:xfrm>
                    <a:off x="0" y="0"/>
                    <a:ext cx="1879600" cy="5861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340">
      <w:rPr>
        <w:rFonts w:ascii="Arial" w:hAnsi="Arial" w:cs="Arial"/>
        <w:color w:val="003DA5"/>
        <w:sz w:val="32"/>
        <w:szCs w:val="32"/>
      </w:rPr>
      <w:tab/>
    </w:r>
  </w:p>
  <w:p w:rsidRPr="000D189D" w:rsidR="000D189D" w:rsidP="000D189D" w:rsidRDefault="009D647E" w14:paraId="56BFE049" w14:textId="77777777">
    <w:pPr>
      <w:pStyle w:val="NoSpacing"/>
      <w:tabs>
        <w:tab w:val="right" w:pos="9360"/>
      </w:tabs>
      <w:jc w:val="center"/>
      <w:rPr>
        <w:rFonts w:ascii="Arial" w:hAnsi="Arial" w:cs="Arial"/>
        <w:color w:val="003DA5"/>
        <w:sz w:val="32"/>
        <w:szCs w:val="32"/>
      </w:rPr>
    </w:pPr>
    <w:r>
      <w:rPr>
        <w:rFonts w:ascii="Arial" w:hAnsi="Arial" w:cs="Arial"/>
        <w:color w:val="003DA5"/>
        <w:sz w:val="32"/>
        <w:szCs w:val="32"/>
      </w:rPr>
      <w:t xml:space="preserve">Accelerated Bachelor’s to </w:t>
    </w:r>
    <w:proofErr w:type="gramStart"/>
    <w:r>
      <w:rPr>
        <w:rFonts w:ascii="Arial" w:hAnsi="Arial" w:cs="Arial"/>
        <w:color w:val="003DA5"/>
        <w:sz w:val="32"/>
        <w:szCs w:val="32"/>
      </w:rPr>
      <w:t>Master’s</w:t>
    </w:r>
    <w:proofErr w:type="gramEnd"/>
    <w:r>
      <w:rPr>
        <w:rFonts w:ascii="Arial" w:hAnsi="Arial" w:cs="Arial"/>
        <w:color w:val="003DA5"/>
        <w:sz w:val="32"/>
        <w:szCs w:val="32"/>
      </w:rPr>
      <w:t xml:space="preserve"> Program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7A72" w:rsidRDefault="00A87A72" w14:paraId="5E3017C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46F2"/>
    <w:multiLevelType w:val="hybridMultilevel"/>
    <w:tmpl w:val="E716C8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3915204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E1B"/>
    <w:rsid w:val="0000346B"/>
    <w:rsid w:val="00032564"/>
    <w:rsid w:val="00094C8E"/>
    <w:rsid w:val="000B5972"/>
    <w:rsid w:val="000B5AD6"/>
    <w:rsid w:val="000D189D"/>
    <w:rsid w:val="000D20AD"/>
    <w:rsid w:val="0010684C"/>
    <w:rsid w:val="0015372C"/>
    <w:rsid w:val="001A7834"/>
    <w:rsid w:val="00210F4C"/>
    <w:rsid w:val="0027358C"/>
    <w:rsid w:val="002944ED"/>
    <w:rsid w:val="002A45F3"/>
    <w:rsid w:val="00347369"/>
    <w:rsid w:val="00355F01"/>
    <w:rsid w:val="00447FEF"/>
    <w:rsid w:val="004B3E11"/>
    <w:rsid w:val="005023F6"/>
    <w:rsid w:val="0053336E"/>
    <w:rsid w:val="00555923"/>
    <w:rsid w:val="00580D0D"/>
    <w:rsid w:val="00583230"/>
    <w:rsid w:val="005A2CF6"/>
    <w:rsid w:val="005E299D"/>
    <w:rsid w:val="0060577E"/>
    <w:rsid w:val="00645340"/>
    <w:rsid w:val="006A6F52"/>
    <w:rsid w:val="006D2283"/>
    <w:rsid w:val="006D7C5D"/>
    <w:rsid w:val="006F7418"/>
    <w:rsid w:val="00701646"/>
    <w:rsid w:val="00775039"/>
    <w:rsid w:val="00796D3F"/>
    <w:rsid w:val="007B1D83"/>
    <w:rsid w:val="007C672E"/>
    <w:rsid w:val="007F0ABA"/>
    <w:rsid w:val="008C0078"/>
    <w:rsid w:val="008C3CA2"/>
    <w:rsid w:val="00983571"/>
    <w:rsid w:val="009C3FA6"/>
    <w:rsid w:val="009D647E"/>
    <w:rsid w:val="00A1435A"/>
    <w:rsid w:val="00A87A72"/>
    <w:rsid w:val="00AD4D85"/>
    <w:rsid w:val="00B0699E"/>
    <w:rsid w:val="00B35277"/>
    <w:rsid w:val="00B4311B"/>
    <w:rsid w:val="00B43BAD"/>
    <w:rsid w:val="00B951C6"/>
    <w:rsid w:val="00BD7E1B"/>
    <w:rsid w:val="00C7490E"/>
    <w:rsid w:val="00CE2A35"/>
    <w:rsid w:val="00CE68E2"/>
    <w:rsid w:val="00D03DCB"/>
    <w:rsid w:val="00D07DD5"/>
    <w:rsid w:val="00D21BB4"/>
    <w:rsid w:val="00D25202"/>
    <w:rsid w:val="00D3354E"/>
    <w:rsid w:val="00D70239"/>
    <w:rsid w:val="00DC5AA2"/>
    <w:rsid w:val="00DE6966"/>
    <w:rsid w:val="00E312C3"/>
    <w:rsid w:val="00E42101"/>
    <w:rsid w:val="00ED7567"/>
    <w:rsid w:val="00F11376"/>
    <w:rsid w:val="00F330B4"/>
    <w:rsid w:val="00FB199B"/>
    <w:rsid w:val="00FC236D"/>
    <w:rsid w:val="09277F62"/>
    <w:rsid w:val="13AD3C14"/>
    <w:rsid w:val="1930A82B"/>
    <w:rsid w:val="1936C40A"/>
    <w:rsid w:val="19D859C7"/>
    <w:rsid w:val="1DBFF3A9"/>
    <w:rsid w:val="2BF23281"/>
    <w:rsid w:val="2E63D7DB"/>
    <w:rsid w:val="37BF2720"/>
    <w:rsid w:val="38F76F48"/>
    <w:rsid w:val="3988D5C1"/>
    <w:rsid w:val="53B3CF83"/>
    <w:rsid w:val="55A3E8A1"/>
    <w:rsid w:val="5757366B"/>
    <w:rsid w:val="63648D3D"/>
    <w:rsid w:val="6967163F"/>
    <w:rsid w:val="6D511030"/>
    <w:rsid w:val="763BE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C9B72"/>
  <w15:chartTrackingRefBased/>
  <w15:docId w15:val="{2099EC01-0D6D-4FE5-9B8F-1100A704A3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ED7567"/>
    <w:pPr>
      <w:widowControl w:val="0"/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BD7E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4534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45340"/>
  </w:style>
  <w:style w:type="paragraph" w:styleId="Footer">
    <w:name w:val="footer"/>
    <w:basedOn w:val="Normal"/>
    <w:link w:val="FooterChar"/>
    <w:uiPriority w:val="99"/>
    <w:unhideWhenUsed/>
    <w:rsid w:val="0064534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45340"/>
  </w:style>
  <w:style w:type="paragraph" w:styleId="TableParagraph" w:customStyle="1">
    <w:name w:val="Table Paragraph"/>
    <w:basedOn w:val="Normal"/>
    <w:uiPriority w:val="1"/>
    <w:qFormat/>
    <w:rsid w:val="00645340"/>
  </w:style>
  <w:style w:type="paragraph" w:styleId="BalloonText">
    <w:name w:val="Balloon Text"/>
    <w:basedOn w:val="Normal"/>
    <w:link w:val="BalloonTextChar"/>
    <w:uiPriority w:val="99"/>
    <w:semiHidden/>
    <w:unhideWhenUsed/>
    <w:rsid w:val="0003256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25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3D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D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E696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A4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45F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A45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5F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A45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SEgrad@slu.edu" TargetMode="Externa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5" /><Relationship Type="http://schemas.openxmlformats.org/officeDocument/2006/relationships/hyperlink" Target="mailto:SSEgrad@slu.edu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SSEgrad@slu.edu" TargetMode="Externa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AEF8C-8EA7-4B84-847A-69D10556C30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Saint Louis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mispagelnh</dc:creator>
  <keywords/>
  <dc:description/>
  <lastModifiedBy>Kelly Herbolich</lastModifiedBy>
  <revision>3</revision>
  <lastPrinted>2017-10-18T22:00:00.0000000Z</lastPrinted>
  <dcterms:created xsi:type="dcterms:W3CDTF">2023-10-31T22:43:00.0000000Z</dcterms:created>
  <dcterms:modified xsi:type="dcterms:W3CDTF">2023-11-06T15:30:08.1480984Z</dcterms:modified>
</coreProperties>
</file>